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02B" w:rsidRDefault="0061102B" w:rsidP="0061102B">
      <w:pPr>
        <w:ind w:left="720" w:hanging="720"/>
        <w:jc w:val="center"/>
        <w:rPr>
          <w:b/>
        </w:rPr>
      </w:pPr>
      <w:r>
        <w:rPr>
          <w:b/>
        </w:rPr>
        <w:t>Study Questions</w:t>
      </w:r>
    </w:p>
    <w:p w:rsidR="00C346AB" w:rsidRDefault="00C229EB" w:rsidP="0061102B">
      <w:pPr>
        <w:ind w:left="720" w:hanging="720"/>
        <w:jc w:val="center"/>
        <w:rPr>
          <w:b/>
        </w:rPr>
      </w:pPr>
      <w:r>
        <w:rPr>
          <w:b/>
        </w:rPr>
        <w:t xml:space="preserve">Chapter </w:t>
      </w:r>
      <w:r w:rsidR="00C346AB">
        <w:rPr>
          <w:b/>
        </w:rPr>
        <w:t>11</w:t>
      </w:r>
    </w:p>
    <w:p w:rsidR="00C346AB" w:rsidRDefault="00C346AB" w:rsidP="0061102B">
      <w:pPr>
        <w:ind w:left="720" w:hanging="720"/>
        <w:jc w:val="center"/>
        <w:rPr>
          <w:b/>
        </w:rPr>
      </w:pPr>
    </w:p>
    <w:p w:rsidR="0061102B" w:rsidRPr="00C346AB" w:rsidRDefault="00C346AB" w:rsidP="0061102B">
      <w:pPr>
        <w:ind w:left="720" w:hanging="720"/>
        <w:jc w:val="center"/>
      </w:pPr>
      <w:r>
        <w:t xml:space="preserve">Information and </w:t>
      </w:r>
      <w:r w:rsidR="0061102B" w:rsidRPr="00C346AB">
        <w:t>Markets</w:t>
      </w:r>
    </w:p>
    <w:p w:rsidR="00127EA0" w:rsidRDefault="00127EA0" w:rsidP="0061102B">
      <w:pPr>
        <w:ind w:left="720" w:hanging="720"/>
        <w:jc w:val="center"/>
        <w:rPr>
          <w:b/>
        </w:rPr>
      </w:pPr>
    </w:p>
    <w:p w:rsidR="0061102B" w:rsidRDefault="0061102B" w:rsidP="0061102B">
      <w:pPr>
        <w:ind w:left="720" w:hanging="720"/>
      </w:pPr>
    </w:p>
    <w:p w:rsidR="00C229EB" w:rsidRDefault="00C229EB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>What is a market, and why is it important?</w:t>
      </w:r>
    </w:p>
    <w:p w:rsidR="00C229EB" w:rsidRDefault="00C229EB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>How do prices convey information in markets?</w:t>
      </w:r>
    </w:p>
    <w:p w:rsidR="00C229EB" w:rsidRDefault="00C229EB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 xml:space="preserve">What is the difference between </w:t>
      </w:r>
      <w:proofErr w:type="spellStart"/>
      <w:r>
        <w:t>tradables</w:t>
      </w:r>
      <w:proofErr w:type="spellEnd"/>
      <w:r>
        <w:t xml:space="preserve"> and </w:t>
      </w:r>
      <w:proofErr w:type="spellStart"/>
      <w:r>
        <w:t>nontradables</w:t>
      </w:r>
      <w:proofErr w:type="spellEnd"/>
      <w:r>
        <w:t>?</w:t>
      </w:r>
    </w:p>
    <w:p w:rsidR="0061102B" w:rsidRDefault="0061102B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 xml:space="preserve">Be able to show in a diagram that, given perfect markets and other assumptions, markets and trade increase </w:t>
      </w:r>
      <w:r w:rsidR="00C346AB">
        <w:t xml:space="preserve">economic </w:t>
      </w:r>
      <w:r>
        <w:t>welfare</w:t>
      </w:r>
      <w:r w:rsidR="00C229EB">
        <w:t>.</w:t>
      </w:r>
    </w:p>
    <w:p w:rsidR="00C229EB" w:rsidRDefault="00C229EB" w:rsidP="00C229EB">
      <w:pPr>
        <w:pStyle w:val="ListParagraph"/>
        <w:numPr>
          <w:ilvl w:val="0"/>
          <w:numId w:val="1"/>
        </w:numPr>
        <w:spacing w:after="240"/>
        <w:ind w:right="360"/>
      </w:pPr>
      <w:bookmarkStart w:id="0" w:name="_GoBack"/>
      <w:bookmarkEnd w:id="0"/>
      <w:r>
        <w:t>What are transaction costs, and what causes them?</w:t>
      </w:r>
    </w:p>
    <w:p w:rsidR="00C229EB" w:rsidRDefault="00C229EB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 xml:space="preserve">How can high transaction costs affect trade </w:t>
      </w:r>
      <w:r w:rsidRPr="00C229EB">
        <w:rPr>
          <w:i/>
        </w:rPr>
        <w:t>within</w:t>
      </w:r>
      <w:r>
        <w:t xml:space="preserve"> countries in ways similar to how protective tariffs affect trade </w:t>
      </w:r>
      <w:r w:rsidRPr="00C229EB">
        <w:rPr>
          <w:i/>
        </w:rPr>
        <w:t>among</w:t>
      </w:r>
      <w:r>
        <w:t xml:space="preserve"> countries? </w:t>
      </w:r>
    </w:p>
    <w:p w:rsidR="0061102B" w:rsidRDefault="00C229EB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>Give an example from the text of how imperfect information leads to efficiency losses.</w:t>
      </w:r>
    </w:p>
    <w:p w:rsidR="00C229EB" w:rsidRDefault="00C229EB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>What is an externality, and what causes it?</w:t>
      </w:r>
    </w:p>
    <w:sectPr w:rsidR="00C229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BA3D81"/>
    <w:multiLevelType w:val="hybridMultilevel"/>
    <w:tmpl w:val="2572D7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02B"/>
    <w:rsid w:val="00127EA0"/>
    <w:rsid w:val="00425605"/>
    <w:rsid w:val="0047482E"/>
    <w:rsid w:val="005F74CD"/>
    <w:rsid w:val="0061102B"/>
    <w:rsid w:val="00C229EB"/>
    <w:rsid w:val="00C3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54DD2F-B959-41CB-8F5B-42AA0043A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9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Agricultural and Resource Economics</Company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 Edward Taylor</dc:creator>
  <cp:lastModifiedBy>J EDWARD TAYLOR</cp:lastModifiedBy>
  <cp:revision>2</cp:revision>
  <cp:lastPrinted>2012-11-24T04:22:00Z</cp:lastPrinted>
  <dcterms:created xsi:type="dcterms:W3CDTF">2015-02-09T21:49:00Z</dcterms:created>
  <dcterms:modified xsi:type="dcterms:W3CDTF">2015-02-09T21:49:00Z</dcterms:modified>
</cp:coreProperties>
</file>